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127" w:rsidRDefault="00871127" w:rsidP="00D02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1127">
        <w:rPr>
          <w:rFonts w:ascii="Times New Roman" w:hAnsi="Times New Roman" w:cs="Times New Roman"/>
          <w:b/>
          <w:sz w:val="28"/>
          <w:szCs w:val="28"/>
          <w:lang w:val="uk-UA"/>
        </w:rPr>
        <w:t>Реєстр</w:t>
      </w:r>
      <w:r w:rsidR="008D40BE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інформаційних матеріалів, які </w:t>
      </w:r>
      <w:r w:rsidR="00D020AD">
        <w:rPr>
          <w:rFonts w:ascii="Times New Roman" w:hAnsi="Times New Roman" w:cs="Times New Roman"/>
          <w:sz w:val="28"/>
          <w:szCs w:val="28"/>
          <w:lang w:val="uk-UA"/>
        </w:rPr>
        <w:t xml:space="preserve">направляються надавачами державної допомоги </w:t>
      </w:r>
      <w:r w:rsidR="008D40BE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>на виконання Закону України «Про державну допомогу суб’єктам господарювання»</w:t>
      </w:r>
      <w:r w:rsidR="00AA6BBB">
        <w:rPr>
          <w:rFonts w:ascii="Times New Roman" w:hAnsi="Times New Roman" w:cs="Times New Roman"/>
          <w:sz w:val="28"/>
          <w:szCs w:val="28"/>
          <w:lang w:val="uk-UA"/>
        </w:rPr>
        <w:t xml:space="preserve"> та інших розпорядчих актів</w:t>
      </w:r>
    </w:p>
    <w:p w:rsidR="00823EAD" w:rsidRPr="00871127" w:rsidRDefault="00823EAD" w:rsidP="00D02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6126" w:type="dxa"/>
        <w:tblLayout w:type="fixed"/>
        <w:tblLook w:val="0480" w:firstRow="0" w:lastRow="0" w:firstColumn="1" w:lastColumn="0" w:noHBand="0" w:noVBand="1"/>
      </w:tblPr>
      <w:tblGrid>
        <w:gridCol w:w="533"/>
        <w:gridCol w:w="1702"/>
        <w:gridCol w:w="4253"/>
        <w:gridCol w:w="3402"/>
        <w:gridCol w:w="5102"/>
        <w:gridCol w:w="1134"/>
      </w:tblGrid>
      <w:tr w:rsidR="004139C0" w:rsidRPr="00191C1C" w:rsidTr="009A5CDA">
        <w:trPr>
          <w:tblHeader/>
        </w:trPr>
        <w:tc>
          <w:tcPr>
            <w:tcW w:w="533" w:type="dxa"/>
            <w:vAlign w:val="center"/>
          </w:tcPr>
          <w:p w:rsidR="004139C0" w:rsidRPr="00A41A28" w:rsidRDefault="004139C0" w:rsidP="008A081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41A28"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1702" w:type="dxa"/>
            <w:vAlign w:val="center"/>
          </w:tcPr>
          <w:p w:rsidR="004139C0" w:rsidRPr="00A41A28" w:rsidRDefault="004139C0" w:rsidP="008A081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41A28">
              <w:rPr>
                <w:rFonts w:ascii="Times New Roman" w:hAnsi="Times New Roman" w:cs="Times New Roman"/>
                <w:b/>
                <w:lang w:val="uk-UA"/>
              </w:rPr>
              <w:t>Адресат</w:t>
            </w:r>
            <w:r w:rsidR="004C19B8" w:rsidRPr="00A41A28">
              <w:rPr>
                <w:rFonts w:ascii="Times New Roman" w:hAnsi="Times New Roman" w:cs="Times New Roman"/>
                <w:b/>
                <w:lang w:val="uk-UA"/>
              </w:rPr>
              <w:t xml:space="preserve"> надання інформації</w:t>
            </w:r>
          </w:p>
        </w:tc>
        <w:tc>
          <w:tcPr>
            <w:tcW w:w="4253" w:type="dxa"/>
            <w:vAlign w:val="center"/>
          </w:tcPr>
          <w:p w:rsidR="004139C0" w:rsidRPr="00A41A28" w:rsidRDefault="004139C0" w:rsidP="004C19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41A28">
              <w:rPr>
                <w:rFonts w:ascii="Times New Roman" w:hAnsi="Times New Roman" w:cs="Times New Roman"/>
                <w:b/>
                <w:lang w:val="uk-UA"/>
              </w:rPr>
              <w:t xml:space="preserve">Назва </w:t>
            </w:r>
            <w:r w:rsidR="004C19B8" w:rsidRPr="00A41A28">
              <w:rPr>
                <w:rFonts w:ascii="Times New Roman" w:hAnsi="Times New Roman" w:cs="Times New Roman"/>
                <w:b/>
                <w:lang w:val="uk-UA"/>
              </w:rPr>
              <w:t>інформації</w:t>
            </w:r>
          </w:p>
        </w:tc>
        <w:tc>
          <w:tcPr>
            <w:tcW w:w="3402" w:type="dxa"/>
            <w:vAlign w:val="center"/>
          </w:tcPr>
          <w:p w:rsidR="004139C0" w:rsidRPr="00A41A28" w:rsidRDefault="004139C0" w:rsidP="008A081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41A28">
              <w:rPr>
                <w:rFonts w:ascii="Times New Roman" w:hAnsi="Times New Roman" w:cs="Times New Roman"/>
                <w:b/>
                <w:lang w:val="uk-UA"/>
              </w:rPr>
              <w:t>Посилання на форму подання інформації</w:t>
            </w:r>
          </w:p>
        </w:tc>
        <w:tc>
          <w:tcPr>
            <w:tcW w:w="5102" w:type="dxa"/>
            <w:vAlign w:val="center"/>
          </w:tcPr>
          <w:p w:rsidR="004139C0" w:rsidRPr="00A41A28" w:rsidRDefault="004139C0" w:rsidP="008A081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41A28">
              <w:rPr>
                <w:rFonts w:ascii="Times New Roman" w:hAnsi="Times New Roman" w:cs="Times New Roman"/>
                <w:b/>
                <w:lang w:val="uk-UA"/>
              </w:rPr>
              <w:t>Підстава, строк подання</w:t>
            </w:r>
          </w:p>
        </w:tc>
        <w:tc>
          <w:tcPr>
            <w:tcW w:w="1134" w:type="dxa"/>
            <w:vAlign w:val="center"/>
          </w:tcPr>
          <w:p w:rsidR="004139C0" w:rsidRPr="00A41A28" w:rsidRDefault="004139C0" w:rsidP="008A081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41A28">
              <w:rPr>
                <w:rFonts w:ascii="Times New Roman" w:hAnsi="Times New Roman" w:cs="Times New Roman"/>
                <w:b/>
                <w:lang w:val="uk-UA"/>
              </w:rPr>
              <w:t>Примітки</w:t>
            </w:r>
          </w:p>
        </w:tc>
      </w:tr>
      <w:tr w:rsidR="004139C0" w:rsidRPr="00823EAD" w:rsidTr="009A5CDA">
        <w:trPr>
          <w:trHeight w:val="1200"/>
        </w:trPr>
        <w:tc>
          <w:tcPr>
            <w:tcW w:w="533" w:type="dxa"/>
          </w:tcPr>
          <w:p w:rsidR="004139C0" w:rsidRPr="00823EAD" w:rsidRDefault="004139C0" w:rsidP="008A081B">
            <w:pPr>
              <w:rPr>
                <w:sz w:val="24"/>
                <w:szCs w:val="24"/>
                <w:lang w:val="uk-UA"/>
              </w:rPr>
            </w:pPr>
            <w:r w:rsidRPr="00823EAD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1702" w:type="dxa"/>
          </w:tcPr>
          <w:p w:rsidR="004139C0" w:rsidRDefault="004139C0" w:rsidP="008A081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АМК України</w:t>
            </w:r>
          </w:p>
        </w:tc>
        <w:tc>
          <w:tcPr>
            <w:tcW w:w="4253" w:type="dxa"/>
            <w:vAlign w:val="center"/>
          </w:tcPr>
          <w:p w:rsidR="004139C0" w:rsidRPr="00823EAD" w:rsidRDefault="002D7664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4139C0" w:rsidRPr="000D30C1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ПОВІДОМЛЕННЯ</w:t>
              </w:r>
            </w:hyperlink>
          </w:p>
          <w:p w:rsidR="004139C0" w:rsidRPr="00823EAD" w:rsidRDefault="004139C0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нову індивідуальну державну допомогу</w:t>
            </w:r>
          </w:p>
        </w:tc>
        <w:tc>
          <w:tcPr>
            <w:tcW w:w="3402" w:type="dxa"/>
            <w:vAlign w:val="center"/>
          </w:tcPr>
          <w:p w:rsidR="004139C0" w:rsidRDefault="004139C0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3E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Додаток</w:t>
            </w:r>
            <w:r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A7F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</w:t>
            </w:r>
            <w:r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ункт 4 розділу IV</w:t>
            </w:r>
            <w:r w:rsidRPr="00CA7F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Порядку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  <w:r w:rsidRPr="00CA7F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69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Розпорядження</w:t>
            </w:r>
            <w:r w:rsidRPr="00CA7F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r w:rsidRPr="001869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МК </w:t>
            </w:r>
          </w:p>
          <w:p w:rsidR="004139C0" w:rsidRPr="00CA7FEE" w:rsidRDefault="004139C0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pple-converted-space"/>
                <w:i/>
                <w:iCs/>
                <w:color w:val="000000"/>
                <w:shd w:val="clear" w:color="auto" w:fill="FFFFFF"/>
              </w:rPr>
              <w:t> </w:t>
            </w:r>
            <w:hyperlink r:id="rId8" w:anchor="n16" w:tgtFrame="_blank" w:history="1">
              <w:r w:rsidRPr="001869E7">
                <w:rPr>
                  <w:rStyle w:val="a4"/>
                  <w:i/>
                  <w:iCs/>
                  <w:shd w:val="clear" w:color="auto" w:fill="FFFFFF"/>
                  <w:lang w:val="uk-UA"/>
                </w:rPr>
                <w:t>№ 18-рп від 13.09.2018</w:t>
              </w:r>
            </w:hyperlink>
            <w:r w:rsidRPr="008138E0">
              <w:rPr>
                <w:rStyle w:val="a4"/>
                <w:i/>
                <w:iCs/>
                <w:u w:val="none"/>
                <w:shd w:val="clear" w:color="auto" w:fill="FFFFFF"/>
                <w:lang w:val="uk-UA"/>
              </w:rPr>
              <w:t xml:space="preserve"> </w:t>
            </w:r>
            <w:r w:rsidRPr="001869E7"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  <w:t>}</w:t>
            </w:r>
            <w:hyperlink r:id="rId9" w:anchor="n16" w:tgtFrame="_blank" w:history="1"/>
          </w:p>
        </w:tc>
        <w:tc>
          <w:tcPr>
            <w:tcW w:w="5102" w:type="dxa"/>
            <w:vMerge w:val="restart"/>
            <w:vAlign w:val="center"/>
          </w:tcPr>
          <w:p w:rsidR="008A081B" w:rsidRDefault="008A081B" w:rsidP="008A081B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8A081B">
              <w:rPr>
                <w:b/>
              </w:rPr>
              <w:t>Розпорядження АМК від 04.03.2016 №</w:t>
            </w:r>
            <w:r w:rsidR="008D40BE">
              <w:rPr>
                <w:b/>
              </w:rPr>
              <w:t> </w:t>
            </w:r>
            <w:r w:rsidRPr="008A081B">
              <w:rPr>
                <w:b/>
              </w:rPr>
              <w:t>2-рп</w:t>
            </w:r>
            <w:r w:rsidRPr="008A081B">
              <w:t xml:space="preserve"> «Про затвердження Порядку подання та оформлення повідомлень про нову державну допомогу та про внесення змін до умов чинної державної допомоги»  зі змінами від 13.09.2018 №</w:t>
            </w:r>
            <w:r w:rsidR="008D40BE">
              <w:t> </w:t>
            </w:r>
            <w:r w:rsidRPr="008A081B">
              <w:t>18-рп (Порядок 1)</w:t>
            </w:r>
          </w:p>
          <w:p w:rsidR="00FD221D" w:rsidRPr="00FD221D" w:rsidRDefault="00FD221D" w:rsidP="008A081B">
            <w:pPr>
              <w:pStyle w:val="rvps2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4139C0" w:rsidRPr="00823EAD" w:rsidRDefault="008A081B" w:rsidP="008A081B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b/>
                <w:i/>
              </w:rPr>
              <w:t xml:space="preserve">Строк - </w:t>
            </w:r>
            <w:r w:rsidR="004139C0" w:rsidRPr="00CC21C8">
              <w:rPr>
                <w:b/>
                <w:color w:val="000000"/>
                <w:shd w:val="clear" w:color="auto" w:fill="FFFFFF"/>
              </w:rPr>
              <w:t>не менше ніж за 105 календарних днів</w:t>
            </w:r>
            <w:r w:rsidR="004139C0">
              <w:rPr>
                <w:color w:val="000000"/>
                <w:shd w:val="clear" w:color="auto" w:fill="FFFFFF"/>
              </w:rPr>
              <w:t xml:space="preserve"> до запланованої дати набрання чинності відповідним нормативно-правовим актом або рішенням надавача, що дозволяє суб’єктам господарювання отримувати нову державну допомогу</w:t>
            </w:r>
            <w:bookmarkStart w:id="0" w:name="n153"/>
            <w:bookmarkEnd w:id="0"/>
            <w:r w:rsidR="004139C0">
              <w:rPr>
                <w:color w:val="000000"/>
                <w:shd w:val="clear" w:color="auto" w:fill="FFFFFF"/>
              </w:rPr>
              <w:t xml:space="preserve"> (</w:t>
            </w:r>
            <w:r w:rsidR="004139C0" w:rsidRPr="00CA7FEE">
              <w:t>п</w:t>
            </w:r>
            <w:r w:rsidR="004139C0" w:rsidRPr="000D30C1">
              <w:rPr>
                <w:rFonts w:eastAsiaTheme="minorHAnsi"/>
                <w:lang w:eastAsia="en-US"/>
              </w:rPr>
              <w:t>ункт</w:t>
            </w:r>
            <w:r w:rsidR="004139C0">
              <w:rPr>
                <w:rFonts w:eastAsiaTheme="minorHAnsi"/>
                <w:lang w:eastAsia="en-US"/>
              </w:rPr>
              <w:t>и</w:t>
            </w:r>
            <w:r w:rsidR="004139C0" w:rsidRPr="000D30C1">
              <w:rPr>
                <w:rFonts w:eastAsiaTheme="minorHAnsi"/>
                <w:lang w:eastAsia="en-US"/>
              </w:rPr>
              <w:t xml:space="preserve"> </w:t>
            </w:r>
            <w:r w:rsidR="004139C0">
              <w:rPr>
                <w:rFonts w:eastAsiaTheme="minorHAnsi"/>
                <w:lang w:eastAsia="en-US"/>
              </w:rPr>
              <w:t>1-3</w:t>
            </w:r>
            <w:r w:rsidR="004139C0" w:rsidRPr="000D30C1">
              <w:rPr>
                <w:rFonts w:eastAsiaTheme="minorHAnsi"/>
                <w:lang w:eastAsia="en-US"/>
              </w:rPr>
              <w:t xml:space="preserve"> розділу IV</w:t>
            </w:r>
            <w:r w:rsidR="004139C0" w:rsidRPr="00CA7FEE">
              <w:rPr>
                <w:rFonts w:eastAsiaTheme="minorHAnsi"/>
                <w:lang w:eastAsia="en-US"/>
              </w:rPr>
              <w:t xml:space="preserve"> Порядку</w:t>
            </w:r>
            <w:r w:rsidR="004139C0">
              <w:rPr>
                <w:rFonts w:eastAsiaTheme="minorHAnsi"/>
                <w:lang w:eastAsia="en-US"/>
              </w:rPr>
              <w:t xml:space="preserve"> 1)</w:t>
            </w:r>
          </w:p>
        </w:tc>
        <w:tc>
          <w:tcPr>
            <w:tcW w:w="1134" w:type="dxa"/>
          </w:tcPr>
          <w:p w:rsidR="004139C0" w:rsidRPr="00823EAD" w:rsidRDefault="004139C0" w:rsidP="008A081B">
            <w:pPr>
              <w:rPr>
                <w:sz w:val="24"/>
                <w:szCs w:val="24"/>
                <w:lang w:val="uk-UA"/>
              </w:rPr>
            </w:pPr>
          </w:p>
        </w:tc>
      </w:tr>
      <w:tr w:rsidR="004139C0" w:rsidRPr="00823EAD" w:rsidTr="009A5CDA">
        <w:trPr>
          <w:trHeight w:val="1259"/>
        </w:trPr>
        <w:tc>
          <w:tcPr>
            <w:tcW w:w="533" w:type="dxa"/>
          </w:tcPr>
          <w:p w:rsidR="004139C0" w:rsidRPr="00823EAD" w:rsidRDefault="004139C0" w:rsidP="008A081B">
            <w:pPr>
              <w:rPr>
                <w:sz w:val="24"/>
                <w:szCs w:val="24"/>
                <w:lang w:val="uk-UA"/>
              </w:rPr>
            </w:pPr>
            <w:r w:rsidRPr="00823EAD">
              <w:rPr>
                <w:sz w:val="24"/>
                <w:szCs w:val="24"/>
                <w:lang w:val="uk-UA"/>
              </w:rPr>
              <w:t xml:space="preserve">2. </w:t>
            </w:r>
          </w:p>
        </w:tc>
        <w:tc>
          <w:tcPr>
            <w:tcW w:w="1702" w:type="dxa"/>
          </w:tcPr>
          <w:p w:rsidR="004139C0" w:rsidRDefault="004139C0" w:rsidP="008A081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АМК України</w:t>
            </w:r>
          </w:p>
        </w:tc>
        <w:tc>
          <w:tcPr>
            <w:tcW w:w="4253" w:type="dxa"/>
            <w:vAlign w:val="center"/>
          </w:tcPr>
          <w:p w:rsidR="004139C0" w:rsidRPr="00823EAD" w:rsidRDefault="002D7664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" w:history="1">
              <w:r w:rsidR="004139C0" w:rsidRPr="000D30C1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ПОВІДОМЛЕННЯ</w:t>
              </w:r>
            </w:hyperlink>
          </w:p>
          <w:p w:rsidR="004139C0" w:rsidRPr="00823EAD" w:rsidRDefault="004139C0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Pr="00823E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ову програму державної допомоги</w:t>
            </w:r>
          </w:p>
        </w:tc>
        <w:tc>
          <w:tcPr>
            <w:tcW w:w="3402" w:type="dxa"/>
            <w:vAlign w:val="center"/>
          </w:tcPr>
          <w:p w:rsidR="004139C0" w:rsidRPr="001869E7" w:rsidRDefault="004139C0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3E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Додаток 2</w:t>
            </w:r>
            <w:r w:rsidRPr="00CA7F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 (п</w:t>
            </w:r>
            <w:r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ункт 4 розділу IV</w:t>
            </w:r>
            <w:r w:rsidRPr="00CA7F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Порядку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  <w:r w:rsidRPr="00CA7F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1869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Розпорядження АМК </w:t>
            </w:r>
            <w:r w:rsidRPr="00CA7F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139C0" w:rsidRPr="00CA7FEE" w:rsidRDefault="004139C0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pple-converted-space"/>
                <w:i/>
                <w:iCs/>
                <w:color w:val="000000"/>
                <w:shd w:val="clear" w:color="auto" w:fill="FFFFFF"/>
              </w:rPr>
              <w:t> </w:t>
            </w:r>
            <w:hyperlink r:id="rId11" w:anchor="n16" w:tgtFrame="_blank" w:history="1">
              <w:r w:rsidRPr="001869E7">
                <w:rPr>
                  <w:rStyle w:val="a4"/>
                  <w:i/>
                  <w:iCs/>
                  <w:shd w:val="clear" w:color="auto" w:fill="FFFFFF"/>
                  <w:lang w:val="uk-UA"/>
                </w:rPr>
                <w:t>№ 18-рп від 13.09.2018</w:t>
              </w:r>
            </w:hyperlink>
            <w:r w:rsidRPr="001869E7"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  <w:t>}</w:t>
            </w:r>
            <w:r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5102" w:type="dxa"/>
            <w:vMerge/>
          </w:tcPr>
          <w:p w:rsidR="004139C0" w:rsidRPr="00823EAD" w:rsidRDefault="004139C0" w:rsidP="008A081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4139C0" w:rsidRPr="00823EAD" w:rsidRDefault="004139C0" w:rsidP="008A081B">
            <w:pPr>
              <w:rPr>
                <w:sz w:val="24"/>
                <w:szCs w:val="24"/>
                <w:lang w:val="uk-UA"/>
              </w:rPr>
            </w:pPr>
          </w:p>
        </w:tc>
      </w:tr>
      <w:tr w:rsidR="004139C0" w:rsidRPr="00823EAD" w:rsidTr="009A5CDA">
        <w:tc>
          <w:tcPr>
            <w:tcW w:w="533" w:type="dxa"/>
          </w:tcPr>
          <w:p w:rsidR="004139C0" w:rsidRPr="00823EAD" w:rsidRDefault="004139C0" w:rsidP="008A081B">
            <w:pPr>
              <w:rPr>
                <w:sz w:val="24"/>
                <w:szCs w:val="24"/>
                <w:lang w:val="uk-UA"/>
              </w:rPr>
            </w:pPr>
            <w:r w:rsidRPr="00823EAD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1702" w:type="dxa"/>
          </w:tcPr>
          <w:p w:rsidR="004139C0" w:rsidRDefault="004139C0" w:rsidP="008A081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АМК України</w:t>
            </w:r>
          </w:p>
        </w:tc>
        <w:tc>
          <w:tcPr>
            <w:tcW w:w="4253" w:type="dxa"/>
            <w:vAlign w:val="center"/>
          </w:tcPr>
          <w:p w:rsidR="004139C0" w:rsidRPr="00823EAD" w:rsidRDefault="002D7664" w:rsidP="00AE345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" w:history="1">
              <w:r w:rsidR="004139C0" w:rsidRPr="000D30C1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ПОВІДОМЛЕННЯ</w:t>
              </w:r>
            </w:hyperlink>
          </w:p>
          <w:p w:rsidR="004139C0" w:rsidRPr="00823EAD" w:rsidRDefault="004139C0" w:rsidP="00AE345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внесення змін до умов чинної державної допомоги</w:t>
            </w:r>
          </w:p>
        </w:tc>
        <w:tc>
          <w:tcPr>
            <w:tcW w:w="3402" w:type="dxa"/>
            <w:vAlign w:val="center"/>
          </w:tcPr>
          <w:p w:rsidR="004139C0" w:rsidRPr="00474FEC" w:rsidRDefault="004139C0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3E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Додаток 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A7F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</w:t>
            </w:r>
            <w:r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ункт 2 розділу V</w:t>
            </w:r>
            <w:r w:rsidRPr="00CA7F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Порядку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  <w:r w:rsidRPr="00CA7F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:rsidR="004139C0" w:rsidRPr="00CA7FEE" w:rsidRDefault="004139C0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FEE">
              <w:rPr>
                <w:rFonts w:ascii="Times New Roman" w:hAnsi="Times New Roman" w:cs="Times New Roman"/>
                <w:sz w:val="24"/>
                <w:szCs w:val="24"/>
              </w:rPr>
              <w:t>Розпорядження АМК</w:t>
            </w:r>
            <w:r w:rsidRPr="00CA7F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139C0" w:rsidRPr="00CA7FEE" w:rsidRDefault="004139C0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pple-converted-space"/>
                <w:i/>
                <w:iCs/>
                <w:color w:val="000000"/>
                <w:shd w:val="clear" w:color="auto" w:fill="FFFFFF"/>
              </w:rPr>
              <w:t> </w:t>
            </w:r>
            <w:hyperlink r:id="rId13" w:anchor="n16" w:tgtFrame="_blank" w:history="1">
              <w:proofErr w:type="gramStart"/>
              <w:r>
                <w:rPr>
                  <w:rStyle w:val="a4"/>
                  <w:i/>
                  <w:iCs/>
                  <w:shd w:val="clear" w:color="auto" w:fill="FFFFFF"/>
                </w:rPr>
                <w:t xml:space="preserve">№ 18-рп </w:t>
              </w:r>
              <w:proofErr w:type="spellStart"/>
              <w:r>
                <w:rPr>
                  <w:rStyle w:val="a4"/>
                  <w:i/>
                  <w:iCs/>
                  <w:shd w:val="clear" w:color="auto" w:fill="FFFFFF"/>
                </w:rPr>
                <w:t>від</w:t>
              </w:r>
              <w:proofErr w:type="spellEnd"/>
              <w:r>
                <w:rPr>
                  <w:rStyle w:val="a4"/>
                  <w:i/>
                  <w:iCs/>
                  <w:shd w:val="clear" w:color="auto" w:fill="FFFFFF"/>
                </w:rPr>
                <w:t xml:space="preserve"> 13.09.2018</w:t>
              </w:r>
            </w:hyperlink>
            <w:r>
              <w:rPr>
                <w:rStyle w:val="rvts46"/>
                <w:i/>
                <w:iCs/>
                <w:color w:val="000000"/>
                <w:shd w:val="clear" w:color="auto" w:fill="FFFFFF"/>
              </w:rPr>
              <w:t>}</w:t>
            </w:r>
            <w:proofErr w:type="gramEnd"/>
          </w:p>
        </w:tc>
        <w:tc>
          <w:tcPr>
            <w:tcW w:w="5102" w:type="dxa"/>
            <w:vMerge/>
          </w:tcPr>
          <w:p w:rsidR="004139C0" w:rsidRPr="00823EAD" w:rsidRDefault="004139C0" w:rsidP="008A081B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</w:tcPr>
          <w:p w:rsidR="004139C0" w:rsidRPr="00823EAD" w:rsidRDefault="004139C0" w:rsidP="008A081B">
            <w:pPr>
              <w:rPr>
                <w:sz w:val="24"/>
                <w:szCs w:val="24"/>
                <w:lang w:val="uk-UA"/>
              </w:rPr>
            </w:pPr>
          </w:p>
        </w:tc>
      </w:tr>
      <w:tr w:rsidR="004139C0" w:rsidRPr="00823EAD" w:rsidTr="009A5CDA">
        <w:trPr>
          <w:trHeight w:val="1010"/>
        </w:trPr>
        <w:tc>
          <w:tcPr>
            <w:tcW w:w="533" w:type="dxa"/>
          </w:tcPr>
          <w:p w:rsidR="004139C0" w:rsidRPr="00823EAD" w:rsidRDefault="004139C0" w:rsidP="008A081B">
            <w:pPr>
              <w:rPr>
                <w:sz w:val="24"/>
                <w:szCs w:val="24"/>
                <w:lang w:val="uk-UA"/>
              </w:rPr>
            </w:pPr>
            <w:r w:rsidRPr="00823EAD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1702" w:type="dxa"/>
          </w:tcPr>
          <w:p w:rsidR="004139C0" w:rsidRDefault="004139C0" w:rsidP="008A081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АМК України</w:t>
            </w:r>
          </w:p>
        </w:tc>
        <w:tc>
          <w:tcPr>
            <w:tcW w:w="4253" w:type="dxa"/>
          </w:tcPr>
          <w:p w:rsidR="004139C0" w:rsidRDefault="002D7664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" w:history="1">
              <w:r w:rsidR="004139C0" w:rsidRPr="000D30C1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ФОРМА</w:t>
              </w:r>
            </w:hyperlink>
            <w:r w:rsidR="004139C0"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</w:p>
          <w:p w:rsidR="004139C0" w:rsidRPr="00823EAD" w:rsidRDefault="004139C0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надання інформації про державну допомогу, надану у 20__ році</w:t>
            </w:r>
          </w:p>
        </w:tc>
        <w:tc>
          <w:tcPr>
            <w:tcW w:w="3402" w:type="dxa"/>
            <w:vAlign w:val="center"/>
          </w:tcPr>
          <w:p w:rsidR="009B4944" w:rsidRDefault="004139C0" w:rsidP="008A081B">
            <w:pPr>
              <w:jc w:val="center"/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</w:pPr>
            <w:r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Додаток 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Style w:val="rvts46"/>
                <w:i/>
                <w:iCs/>
                <w:color w:val="000000"/>
                <w:shd w:val="clear" w:color="auto" w:fill="FFFFFF"/>
              </w:rPr>
              <w:t xml:space="preserve">в </w:t>
            </w:r>
            <w:r w:rsidRPr="0091226A"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  <w:t xml:space="preserve">редакції </w:t>
            </w:r>
          </w:p>
          <w:p w:rsidR="004139C0" w:rsidRDefault="004139C0" w:rsidP="008A081B">
            <w:pPr>
              <w:jc w:val="center"/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</w:pPr>
            <w:r w:rsidRPr="0091226A"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  <w:t xml:space="preserve">Розпорядження </w:t>
            </w:r>
            <w:r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  <w:t xml:space="preserve">АМК </w:t>
            </w:r>
          </w:p>
          <w:p w:rsidR="004139C0" w:rsidRPr="00823EAD" w:rsidRDefault="004139C0" w:rsidP="008A08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pple-converted-space"/>
                <w:i/>
                <w:iCs/>
                <w:color w:val="000000"/>
                <w:shd w:val="clear" w:color="auto" w:fill="FFFFFF"/>
              </w:rPr>
              <w:t> </w:t>
            </w:r>
            <w:hyperlink r:id="rId15" w:anchor="n28" w:tgtFrame="_blank" w:history="1">
              <w:proofErr w:type="gramStart"/>
              <w:r>
                <w:rPr>
                  <w:rStyle w:val="a4"/>
                  <w:i/>
                  <w:iCs/>
                  <w:color w:val="000099"/>
                  <w:shd w:val="clear" w:color="auto" w:fill="FFFFFF"/>
                </w:rPr>
                <w:t xml:space="preserve">№ 15-рп </w:t>
              </w:r>
              <w:proofErr w:type="spellStart"/>
              <w:r>
                <w:rPr>
                  <w:rStyle w:val="a4"/>
                  <w:i/>
                  <w:iCs/>
                  <w:color w:val="000099"/>
                  <w:shd w:val="clear" w:color="auto" w:fill="FFFFFF"/>
                </w:rPr>
                <w:t>від</w:t>
              </w:r>
              <w:proofErr w:type="spellEnd"/>
              <w:r>
                <w:rPr>
                  <w:rStyle w:val="a4"/>
                  <w:i/>
                  <w:iCs/>
                  <w:color w:val="000099"/>
                  <w:shd w:val="clear" w:color="auto" w:fill="FFFFFF"/>
                </w:rPr>
                <w:t xml:space="preserve"> 19.07.2018</w:t>
              </w:r>
            </w:hyperlink>
            <w:r>
              <w:rPr>
                <w:rStyle w:val="rvts46"/>
                <w:i/>
                <w:iCs/>
                <w:color w:val="000000"/>
                <w:shd w:val="clear" w:color="auto" w:fill="FFFFFF"/>
              </w:rPr>
              <w:t>}</w:t>
            </w:r>
            <w:proofErr w:type="gramEnd"/>
          </w:p>
        </w:tc>
        <w:tc>
          <w:tcPr>
            <w:tcW w:w="5102" w:type="dxa"/>
            <w:vMerge w:val="restart"/>
            <w:vAlign w:val="center"/>
          </w:tcPr>
          <w:p w:rsidR="004139C0" w:rsidRDefault="008A081B" w:rsidP="008A08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081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Розпорядження </w:t>
            </w:r>
            <w:r w:rsidRPr="003C70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АМК від 28.12.2015 № 43-рп </w:t>
            </w:r>
            <w:r w:rsidRPr="008A0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«Деякі питання реалізації Закону України «Про державну допомогу суб’єктам господарювання» </w:t>
            </w:r>
            <w:r w:rsidR="003C70D9" w:rsidRPr="003C7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зі змінами від 19.07.2018  №</w:t>
            </w:r>
            <w:r w:rsidR="008D4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 </w:t>
            </w:r>
            <w:r w:rsidR="003C70D9" w:rsidRPr="003C7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15-рп</w:t>
            </w:r>
            <w:r w:rsidR="003C70D9" w:rsidRPr="0068782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8A0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«Про затвердження Змін до Порядку, форм та вимог щодо подання Антимонопольному комітету України інформації про чинну державну допомогу суб’єктам господарювання» (Порядок 2)</w:t>
            </w:r>
          </w:p>
          <w:p w:rsidR="008A081B" w:rsidRPr="00FD221D" w:rsidRDefault="008A081B" w:rsidP="008A081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4139C0" w:rsidRPr="00823EAD" w:rsidRDefault="004139C0" w:rsidP="008A081B">
            <w:pPr>
              <w:jc w:val="center"/>
              <w:rPr>
                <w:sz w:val="24"/>
                <w:szCs w:val="24"/>
                <w:lang w:val="uk-UA"/>
              </w:rPr>
            </w:pPr>
            <w:r w:rsidRPr="00A659B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щороку, до 01 квітня наступного року</w:t>
            </w:r>
            <w:r w:rsidRPr="00AC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</w:t>
            </w:r>
            <w:r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ункт 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Порядку 2)</w:t>
            </w:r>
          </w:p>
        </w:tc>
        <w:tc>
          <w:tcPr>
            <w:tcW w:w="1134" w:type="dxa"/>
          </w:tcPr>
          <w:p w:rsidR="004139C0" w:rsidRPr="00823EAD" w:rsidRDefault="004139C0" w:rsidP="008A081B">
            <w:pPr>
              <w:rPr>
                <w:sz w:val="24"/>
                <w:szCs w:val="24"/>
                <w:lang w:val="uk-UA"/>
              </w:rPr>
            </w:pPr>
          </w:p>
        </w:tc>
      </w:tr>
      <w:tr w:rsidR="004139C0" w:rsidRPr="00823EAD" w:rsidTr="009A5CDA">
        <w:tc>
          <w:tcPr>
            <w:tcW w:w="533" w:type="dxa"/>
          </w:tcPr>
          <w:p w:rsidR="004139C0" w:rsidRPr="00823EAD" w:rsidRDefault="004139C0" w:rsidP="008A081B">
            <w:pPr>
              <w:rPr>
                <w:sz w:val="24"/>
                <w:szCs w:val="24"/>
                <w:lang w:val="uk-UA"/>
              </w:rPr>
            </w:pPr>
            <w:r w:rsidRPr="00823EAD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1702" w:type="dxa"/>
          </w:tcPr>
          <w:p w:rsidR="004139C0" w:rsidRDefault="004139C0" w:rsidP="008A081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АМК України</w:t>
            </w:r>
          </w:p>
        </w:tc>
        <w:tc>
          <w:tcPr>
            <w:tcW w:w="4253" w:type="dxa"/>
          </w:tcPr>
          <w:p w:rsidR="004139C0" w:rsidRDefault="002D7664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4139C0" w:rsidRPr="000D30C1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ФОРМА</w:t>
              </w:r>
            </w:hyperlink>
            <w:r w:rsidR="004139C0"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</w:p>
          <w:p w:rsidR="004139C0" w:rsidRPr="00823EAD" w:rsidRDefault="004139C0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надання інформації про державну допомогу, надану у 20__ році, надавач якої звільнений від обов’язку повідомлення Уповноваженого органу</w:t>
            </w:r>
          </w:p>
        </w:tc>
        <w:tc>
          <w:tcPr>
            <w:tcW w:w="3402" w:type="dxa"/>
            <w:vAlign w:val="center"/>
          </w:tcPr>
          <w:p w:rsidR="009B4944" w:rsidRDefault="004139C0" w:rsidP="008A081B">
            <w:pPr>
              <w:jc w:val="center"/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</w:pPr>
            <w:r w:rsidRPr="00823E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Додаток 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Style w:val="rvts46"/>
                <w:i/>
                <w:iCs/>
                <w:color w:val="000000"/>
                <w:shd w:val="clear" w:color="auto" w:fill="FFFFFF"/>
              </w:rPr>
              <w:t xml:space="preserve">в </w:t>
            </w:r>
            <w:r w:rsidRPr="0091226A"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  <w:t xml:space="preserve">редакції </w:t>
            </w:r>
          </w:p>
          <w:p w:rsidR="004139C0" w:rsidRPr="0091226A" w:rsidRDefault="004139C0" w:rsidP="008A081B">
            <w:pPr>
              <w:jc w:val="center"/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</w:pPr>
            <w:r w:rsidRPr="0091226A"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  <w:t xml:space="preserve">Розпорядження </w:t>
            </w:r>
            <w:r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  <w:t xml:space="preserve">АМК </w:t>
            </w:r>
          </w:p>
          <w:p w:rsidR="004139C0" w:rsidRPr="00823EAD" w:rsidRDefault="004139C0" w:rsidP="008A08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pple-converted-space"/>
                <w:i/>
                <w:iCs/>
                <w:color w:val="000000"/>
                <w:shd w:val="clear" w:color="auto" w:fill="FFFFFF"/>
              </w:rPr>
              <w:t> </w:t>
            </w:r>
            <w:hyperlink r:id="rId17" w:anchor="n28" w:tgtFrame="_blank" w:history="1">
              <w:proofErr w:type="gramStart"/>
              <w:r>
                <w:rPr>
                  <w:rStyle w:val="a4"/>
                  <w:i/>
                  <w:iCs/>
                  <w:color w:val="000099"/>
                  <w:shd w:val="clear" w:color="auto" w:fill="FFFFFF"/>
                </w:rPr>
                <w:t xml:space="preserve">№ 15-рп </w:t>
              </w:r>
              <w:proofErr w:type="spellStart"/>
              <w:r>
                <w:rPr>
                  <w:rStyle w:val="a4"/>
                  <w:i/>
                  <w:iCs/>
                  <w:color w:val="000099"/>
                  <w:shd w:val="clear" w:color="auto" w:fill="FFFFFF"/>
                </w:rPr>
                <w:t>від</w:t>
              </w:r>
              <w:proofErr w:type="spellEnd"/>
              <w:r>
                <w:rPr>
                  <w:rStyle w:val="a4"/>
                  <w:i/>
                  <w:iCs/>
                  <w:color w:val="000099"/>
                  <w:shd w:val="clear" w:color="auto" w:fill="FFFFFF"/>
                </w:rPr>
                <w:t xml:space="preserve"> 19.07.2018</w:t>
              </w:r>
            </w:hyperlink>
            <w:r>
              <w:rPr>
                <w:rStyle w:val="rvts46"/>
                <w:i/>
                <w:iCs/>
                <w:color w:val="000000"/>
                <w:shd w:val="clear" w:color="auto" w:fill="FFFFFF"/>
              </w:rPr>
              <w:t>}</w:t>
            </w:r>
            <w:proofErr w:type="gramEnd"/>
          </w:p>
        </w:tc>
        <w:tc>
          <w:tcPr>
            <w:tcW w:w="5102" w:type="dxa"/>
            <w:vMerge/>
          </w:tcPr>
          <w:p w:rsidR="004139C0" w:rsidRPr="00823EAD" w:rsidRDefault="004139C0" w:rsidP="008A081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4139C0" w:rsidRPr="00823EAD" w:rsidRDefault="004139C0" w:rsidP="008A081B">
            <w:pPr>
              <w:rPr>
                <w:sz w:val="24"/>
                <w:szCs w:val="24"/>
                <w:lang w:val="uk-UA"/>
              </w:rPr>
            </w:pPr>
          </w:p>
        </w:tc>
      </w:tr>
      <w:tr w:rsidR="004139C0" w:rsidRPr="005417C6" w:rsidTr="009A5CDA">
        <w:tc>
          <w:tcPr>
            <w:tcW w:w="533" w:type="dxa"/>
          </w:tcPr>
          <w:p w:rsidR="004139C0" w:rsidRPr="00823EAD" w:rsidRDefault="004139C0" w:rsidP="008A081B">
            <w:pPr>
              <w:rPr>
                <w:sz w:val="24"/>
                <w:szCs w:val="24"/>
                <w:lang w:val="uk-UA"/>
              </w:rPr>
            </w:pPr>
            <w:r w:rsidRPr="00823EAD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1702" w:type="dxa"/>
          </w:tcPr>
          <w:p w:rsidR="004139C0" w:rsidRDefault="004139C0" w:rsidP="008A081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АМК України</w:t>
            </w:r>
          </w:p>
        </w:tc>
        <w:tc>
          <w:tcPr>
            <w:tcW w:w="4253" w:type="dxa"/>
            <w:vAlign w:val="center"/>
          </w:tcPr>
          <w:p w:rsidR="004139C0" w:rsidRDefault="002D7664" w:rsidP="00FD22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4139C0" w:rsidRPr="000D30C1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ФОРМА</w:t>
              </w:r>
            </w:hyperlink>
          </w:p>
          <w:p w:rsidR="00192E01" w:rsidRDefault="004139C0" w:rsidP="00FD22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надання інформації про незначну державну допомогу, надану</w:t>
            </w:r>
          </w:p>
          <w:p w:rsidR="004139C0" w:rsidRPr="00823EAD" w:rsidRDefault="004139C0" w:rsidP="00FD22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3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20__ році</w:t>
            </w:r>
          </w:p>
        </w:tc>
        <w:tc>
          <w:tcPr>
            <w:tcW w:w="3402" w:type="dxa"/>
            <w:vAlign w:val="center"/>
          </w:tcPr>
          <w:p w:rsidR="009B4944" w:rsidRDefault="004139C0" w:rsidP="008A081B">
            <w:pPr>
              <w:jc w:val="center"/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</w:pPr>
            <w:r w:rsidRPr="00823E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Додаток 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Style w:val="rvts46"/>
                <w:i/>
                <w:iCs/>
                <w:color w:val="000000"/>
                <w:shd w:val="clear" w:color="auto" w:fill="FFFFFF"/>
              </w:rPr>
              <w:t xml:space="preserve">в </w:t>
            </w:r>
            <w:r w:rsidRPr="0091226A"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  <w:t xml:space="preserve">редакції </w:t>
            </w:r>
          </w:p>
          <w:p w:rsidR="004139C0" w:rsidRPr="0091226A" w:rsidRDefault="004139C0" w:rsidP="008A081B">
            <w:pPr>
              <w:jc w:val="center"/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</w:pPr>
            <w:r w:rsidRPr="0091226A"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  <w:t xml:space="preserve">Розпорядження </w:t>
            </w:r>
            <w:r>
              <w:rPr>
                <w:rStyle w:val="rvts46"/>
                <w:i/>
                <w:iCs/>
                <w:color w:val="000000"/>
                <w:shd w:val="clear" w:color="auto" w:fill="FFFFFF"/>
                <w:lang w:val="uk-UA"/>
              </w:rPr>
              <w:t xml:space="preserve">АМК </w:t>
            </w:r>
          </w:p>
          <w:p w:rsidR="005417C6" w:rsidRDefault="005417C6" w:rsidP="008A081B">
            <w:pPr>
              <w:jc w:val="center"/>
              <w:rPr>
                <w:rStyle w:val="a4"/>
                <w:i/>
                <w:iCs/>
                <w:color w:val="000099"/>
                <w:shd w:val="clear" w:color="auto" w:fill="FFFFFF"/>
                <w:lang w:val="uk-UA"/>
              </w:rPr>
            </w:pPr>
            <w:r>
              <w:rPr>
                <w:rStyle w:val="apple-converted-space"/>
                <w:i/>
                <w:iCs/>
                <w:color w:val="000000"/>
                <w:shd w:val="clear" w:color="auto" w:fill="FFFFFF"/>
              </w:rPr>
              <w:t> </w:t>
            </w:r>
            <w:hyperlink r:id="rId19" w:anchor="n28" w:tgtFrame="_blank" w:history="1">
              <w:r w:rsidRPr="005417C6">
                <w:rPr>
                  <w:rStyle w:val="a4"/>
                  <w:i/>
                  <w:iCs/>
                  <w:color w:val="000099"/>
                  <w:shd w:val="clear" w:color="auto" w:fill="FFFFFF"/>
                  <w:lang w:val="uk-UA"/>
                </w:rPr>
                <w:t>№ 15-рп від 19.07.2018</w:t>
              </w:r>
            </w:hyperlink>
          </w:p>
          <w:p w:rsidR="004139C0" w:rsidRPr="00823EAD" w:rsidRDefault="004139C0" w:rsidP="00541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pple-converted-space"/>
                <w:i/>
                <w:iCs/>
                <w:color w:val="000000"/>
                <w:shd w:val="clear" w:color="auto" w:fill="FFFFFF"/>
              </w:rPr>
              <w:t> </w:t>
            </w:r>
          </w:p>
        </w:tc>
        <w:tc>
          <w:tcPr>
            <w:tcW w:w="5102" w:type="dxa"/>
            <w:vMerge/>
          </w:tcPr>
          <w:p w:rsidR="004139C0" w:rsidRPr="00823EAD" w:rsidRDefault="004139C0" w:rsidP="008A081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4139C0" w:rsidRPr="00823EAD" w:rsidRDefault="004139C0" w:rsidP="008A081B">
            <w:pPr>
              <w:rPr>
                <w:sz w:val="24"/>
                <w:szCs w:val="24"/>
                <w:lang w:val="uk-UA"/>
              </w:rPr>
            </w:pPr>
          </w:p>
        </w:tc>
      </w:tr>
      <w:tr w:rsidR="00EE7174" w:rsidRPr="00823EAD" w:rsidTr="009A5CDA">
        <w:trPr>
          <w:trHeight w:val="1173"/>
        </w:trPr>
        <w:tc>
          <w:tcPr>
            <w:tcW w:w="533" w:type="dxa"/>
          </w:tcPr>
          <w:p w:rsidR="00EE7174" w:rsidRPr="00823EAD" w:rsidRDefault="008A081B" w:rsidP="008A081B">
            <w:pPr>
              <w:rPr>
                <w:sz w:val="24"/>
                <w:szCs w:val="24"/>
                <w:lang w:val="uk-UA"/>
              </w:rPr>
            </w:pPr>
            <w:bookmarkStart w:id="1" w:name="n26"/>
            <w:bookmarkEnd w:id="1"/>
            <w:r>
              <w:rPr>
                <w:sz w:val="24"/>
                <w:szCs w:val="24"/>
                <w:lang w:val="uk-UA"/>
              </w:rPr>
              <w:t>7</w:t>
            </w:r>
            <w:r w:rsidR="00EE7174" w:rsidRPr="00823EAD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702" w:type="dxa"/>
          </w:tcPr>
          <w:p w:rsidR="00EE7174" w:rsidRPr="00EE7174" w:rsidRDefault="00EE7174" w:rsidP="008A08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Департамент  фінансів облдержадміністрації</w:t>
            </w:r>
          </w:p>
        </w:tc>
        <w:tc>
          <w:tcPr>
            <w:tcW w:w="4253" w:type="dxa"/>
            <w:vAlign w:val="center"/>
          </w:tcPr>
          <w:p w:rsidR="00EE7174" w:rsidRPr="00EE7174" w:rsidRDefault="00EE7174" w:rsidP="00FD22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Копії </w:t>
            </w:r>
            <w:r w:rsidRPr="00EE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рішення А</w:t>
            </w:r>
            <w:r w:rsidR="003C7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МК </w:t>
            </w:r>
            <w:r w:rsidRPr="00EE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України, прийнятого за результатами розгляду повідомлення про нову державну допомогу або справи про державну допомогу відповідно до  </w:t>
            </w:r>
            <w:hyperlink r:id="rId20" w:tgtFrame="_blank" w:history="1">
              <w:r w:rsidRPr="00EE717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uk-UA" w:eastAsia="uk-UA"/>
                </w:rPr>
                <w:t>Закону</w:t>
              </w:r>
            </w:hyperlink>
            <w:r w:rsidRPr="00EE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або </w:t>
            </w:r>
            <w:r w:rsidRPr="00EE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письмового повідомлення про їх звільнення від обов’язку повідомлення про нову державну допомогу</w:t>
            </w:r>
          </w:p>
        </w:tc>
        <w:tc>
          <w:tcPr>
            <w:tcW w:w="3402" w:type="dxa"/>
            <w:vAlign w:val="center"/>
          </w:tcPr>
          <w:p w:rsidR="00EE7174" w:rsidRPr="00EE7174" w:rsidRDefault="00BE6FC1" w:rsidP="00FD22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Копії </w:t>
            </w:r>
            <w:r w:rsidRPr="00EE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рішення </w:t>
            </w:r>
            <w:r w:rsidR="00192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АМК </w:t>
            </w:r>
            <w:r w:rsidRPr="00EE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України</w:t>
            </w:r>
          </w:p>
        </w:tc>
        <w:tc>
          <w:tcPr>
            <w:tcW w:w="5102" w:type="dxa"/>
          </w:tcPr>
          <w:p w:rsidR="00FD221D" w:rsidRDefault="008A081B" w:rsidP="008A08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E71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Розпорядження </w:t>
            </w:r>
            <w:r w:rsidR="00FD221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голови М</w:t>
            </w:r>
            <w:r w:rsidRPr="00EE71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иколаївської </w:t>
            </w:r>
            <w:r w:rsidRPr="00EE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облдержадміністрації</w:t>
            </w:r>
            <w:r w:rsidRPr="00EE71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від 18.10.2018 </w:t>
            </w:r>
          </w:p>
          <w:p w:rsidR="008A081B" w:rsidRPr="00FD221D" w:rsidRDefault="008A081B" w:rsidP="008A08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EE71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 448-рп «</w:t>
            </w:r>
            <w:r w:rsidRPr="00EE7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Про організацію роботи з питань державної допомоги суб'єктам господарювання</w:t>
            </w:r>
            <w:r w:rsidRPr="00FD221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»</w:t>
            </w:r>
            <w:r w:rsidRPr="00FD22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FD221D" w:rsidRPr="00FD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(</w:t>
            </w:r>
            <w:r w:rsidR="00FD221D" w:rsidRPr="00FD221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частина 3 пункту 2</w:t>
            </w:r>
            <w:r w:rsidR="00FD221D" w:rsidRPr="00FD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)</w:t>
            </w:r>
            <w:r w:rsidR="008D40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,</w:t>
            </w:r>
          </w:p>
          <w:p w:rsidR="008A081B" w:rsidRDefault="008A081B" w:rsidP="008A08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A08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lastRenderedPageBreak/>
              <w:t>стаття 35 Бюджетного кодексу України</w:t>
            </w:r>
            <w:r w:rsidRPr="00EE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</w:t>
            </w:r>
          </w:p>
          <w:p w:rsidR="008A081B" w:rsidRPr="00FD221D" w:rsidRDefault="008A081B" w:rsidP="008A081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  <w:p w:rsidR="00EE7174" w:rsidRPr="00EE7174" w:rsidRDefault="008A081B" w:rsidP="008D40BE">
            <w:pPr>
              <w:rPr>
                <w:sz w:val="24"/>
                <w:szCs w:val="24"/>
              </w:rPr>
            </w:pPr>
            <w:r w:rsidRPr="00FD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Строк -  </w:t>
            </w:r>
            <w:r w:rsidR="00FD221D" w:rsidRPr="00FD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при поданні бюджетного запиту </w:t>
            </w:r>
            <w:r w:rsidR="008D40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(частина 2 пункту 3)</w:t>
            </w:r>
            <w:r w:rsidR="008D40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134" w:type="dxa"/>
          </w:tcPr>
          <w:p w:rsidR="00EE7174" w:rsidRPr="00EE7174" w:rsidRDefault="00EE7174" w:rsidP="008A081B">
            <w:pPr>
              <w:rPr>
                <w:sz w:val="24"/>
                <w:szCs w:val="24"/>
                <w:lang w:val="uk-UA"/>
              </w:rPr>
            </w:pPr>
          </w:p>
        </w:tc>
      </w:tr>
      <w:tr w:rsidR="00A41A28" w:rsidRPr="00B834D0" w:rsidTr="00A41A28">
        <w:trPr>
          <w:trHeight w:val="1173"/>
        </w:trPr>
        <w:tc>
          <w:tcPr>
            <w:tcW w:w="533" w:type="dxa"/>
          </w:tcPr>
          <w:p w:rsidR="00A41A28" w:rsidRPr="00B834D0" w:rsidRDefault="00A41A28" w:rsidP="008A081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8.</w:t>
            </w:r>
          </w:p>
        </w:tc>
        <w:tc>
          <w:tcPr>
            <w:tcW w:w="1702" w:type="dxa"/>
          </w:tcPr>
          <w:p w:rsidR="00A41A28" w:rsidRPr="00B834D0" w:rsidRDefault="00A41A28" w:rsidP="00BE6FC1">
            <w:pPr>
              <w:ind w:right="-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Департамент  економічного розвитку та регіональної політики облдержадміністрації</w:t>
            </w:r>
          </w:p>
        </w:tc>
        <w:tc>
          <w:tcPr>
            <w:tcW w:w="4253" w:type="dxa"/>
            <w:vAlign w:val="center"/>
          </w:tcPr>
          <w:p w:rsidR="00A41A28" w:rsidRDefault="00A41A28" w:rsidP="00FD22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ВІДОМОСТІ</w:t>
            </w:r>
          </w:p>
          <w:p w:rsidR="00A41A28" w:rsidRPr="00B834D0" w:rsidRDefault="00A41A28" w:rsidP="00FD22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8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 державну допомогу суб'єктам господарювання за підсумками звітного фінансового року</w:t>
            </w:r>
          </w:p>
        </w:tc>
        <w:tc>
          <w:tcPr>
            <w:tcW w:w="3402" w:type="dxa"/>
            <w:vMerge w:val="restart"/>
            <w:vAlign w:val="center"/>
          </w:tcPr>
          <w:p w:rsidR="00A41A28" w:rsidRDefault="00A41A28" w:rsidP="008F29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Додаток </w:t>
            </w:r>
            <w:r w:rsidRPr="00B8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до розпорядження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голови Миколаївської облдержадміністрації </w:t>
            </w:r>
          </w:p>
          <w:p w:rsidR="00A41A28" w:rsidRPr="00B834D0" w:rsidRDefault="00A41A28" w:rsidP="00A41A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proofErr w:type="spellStart"/>
              <w:r w:rsidRPr="009B4944">
                <w:rPr>
                  <w:rStyle w:val="a4"/>
                </w:rPr>
                <w:t>від</w:t>
              </w:r>
              <w:proofErr w:type="spellEnd"/>
              <w:r w:rsidRPr="009B4944">
                <w:rPr>
                  <w:rStyle w:val="a4"/>
                </w:rPr>
                <w:t xml:space="preserve"> 18.10.2018 №</w:t>
              </w:r>
              <w:r w:rsidRPr="009B4944">
                <w:rPr>
                  <w:rStyle w:val="a4"/>
                </w:rPr>
                <w:t>4</w:t>
              </w:r>
              <w:r w:rsidRPr="009B4944">
                <w:rPr>
                  <w:rStyle w:val="a4"/>
                </w:rPr>
                <w:t>48-</w:t>
              </w:r>
              <w:r w:rsidRPr="00B834D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uk-UA" w:eastAsia="uk-UA"/>
                </w:rPr>
                <w:t>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5102" w:type="dxa"/>
            <w:vAlign w:val="center"/>
          </w:tcPr>
          <w:p w:rsidR="00A41A28" w:rsidRDefault="00A41A28" w:rsidP="00FD22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E71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Розпорядження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голови </w:t>
            </w:r>
            <w:r w:rsidRPr="00EE71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Миколаївської </w:t>
            </w:r>
            <w:r w:rsidRPr="00EE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облдержадміністрації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від 18.10.2018 № </w:t>
            </w:r>
            <w:r w:rsidRPr="00EE71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448-рп</w:t>
            </w:r>
          </w:p>
          <w:p w:rsidR="00A41A28" w:rsidRPr="00FD221D" w:rsidRDefault="00A41A28" w:rsidP="00FD221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uk-UA" w:eastAsia="uk-UA"/>
              </w:rPr>
            </w:pPr>
          </w:p>
          <w:p w:rsidR="00A41A28" w:rsidRPr="008A081B" w:rsidRDefault="00A41A28" w:rsidP="00FD22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8A08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Строк -  </w:t>
            </w:r>
            <w:r w:rsidRPr="00BE6F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щороку </w:t>
            </w:r>
            <w:r w:rsidRPr="008A08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до 01 квітня року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, </w:t>
            </w:r>
            <w:r w:rsidRPr="008A08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наступного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за звітним фінансовим роком (</w:t>
            </w:r>
            <w:r w:rsidRPr="00FD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абзац 2 частини 3 пункту 3)</w:t>
            </w:r>
          </w:p>
        </w:tc>
        <w:tc>
          <w:tcPr>
            <w:tcW w:w="1134" w:type="dxa"/>
            <w:vMerge w:val="restart"/>
            <w:vAlign w:val="center"/>
          </w:tcPr>
          <w:p w:rsidR="00A41A28" w:rsidRPr="00B834D0" w:rsidRDefault="00A41A28" w:rsidP="00A41A2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B8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BC4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електрон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  <w:r w:rsidRPr="00BC4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ному</w:t>
            </w:r>
            <w:proofErr w:type="spellEnd"/>
            <w:r w:rsidRPr="00B8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і </w:t>
            </w:r>
            <w:proofErr w:type="spellStart"/>
            <w:r w:rsidRPr="00B8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паперо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  <w:r w:rsidRPr="00B8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вому</w:t>
            </w:r>
            <w:proofErr w:type="spellEnd"/>
            <w:r w:rsidRPr="00B8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вигляді</w:t>
            </w:r>
          </w:p>
        </w:tc>
      </w:tr>
      <w:tr w:rsidR="00A41A28" w:rsidRPr="00B834D0" w:rsidTr="009A5CDA">
        <w:trPr>
          <w:trHeight w:val="1173"/>
        </w:trPr>
        <w:tc>
          <w:tcPr>
            <w:tcW w:w="533" w:type="dxa"/>
          </w:tcPr>
          <w:p w:rsidR="00A41A28" w:rsidRPr="00B834D0" w:rsidRDefault="00A41A28" w:rsidP="008A081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1702" w:type="dxa"/>
          </w:tcPr>
          <w:p w:rsidR="00A41A28" w:rsidRPr="00B834D0" w:rsidRDefault="00A41A28" w:rsidP="008A08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Департамент  економічного розвитку та регіональної політики облдержадміністрації</w:t>
            </w:r>
          </w:p>
        </w:tc>
        <w:tc>
          <w:tcPr>
            <w:tcW w:w="4253" w:type="dxa"/>
            <w:vAlign w:val="center"/>
          </w:tcPr>
          <w:p w:rsidR="00A41A28" w:rsidRDefault="00A41A28" w:rsidP="00FD22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ІДОМОСТІ</w:t>
            </w:r>
          </w:p>
          <w:p w:rsidR="00A41A28" w:rsidRPr="00B834D0" w:rsidRDefault="00A41A28" w:rsidP="000D7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8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 державну допомогу, яка планується до надання суб'єктам господарювання у наступному бюджетному році та про внесення змін до чинної державної допомоги</w:t>
            </w:r>
          </w:p>
        </w:tc>
        <w:tc>
          <w:tcPr>
            <w:tcW w:w="3402" w:type="dxa"/>
            <w:vMerge/>
          </w:tcPr>
          <w:p w:rsidR="00A41A28" w:rsidRPr="00B834D0" w:rsidRDefault="00A41A28" w:rsidP="008A08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102" w:type="dxa"/>
            <w:vAlign w:val="center"/>
          </w:tcPr>
          <w:p w:rsidR="00A41A28" w:rsidRDefault="00A41A28" w:rsidP="00FD22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E71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Розпорядження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голови </w:t>
            </w:r>
            <w:r w:rsidRPr="00EE71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Миколаївської </w:t>
            </w:r>
            <w:r w:rsidRPr="00EE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облдержадміністрації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від 18.10.2018 № </w:t>
            </w:r>
            <w:r w:rsidRPr="00EE71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448-рп</w:t>
            </w:r>
          </w:p>
          <w:p w:rsidR="00A41A28" w:rsidRPr="00FD221D" w:rsidRDefault="00A41A28" w:rsidP="00FD221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uk-UA" w:eastAsia="uk-UA"/>
              </w:rPr>
            </w:pPr>
          </w:p>
          <w:p w:rsidR="00A41A28" w:rsidRPr="008A081B" w:rsidRDefault="00A41A28" w:rsidP="00FD22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8A08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Строк -  у 10 денний строк з дати прийняття відп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овідного рішення обласною радою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абзац 3</w:t>
            </w:r>
            <w:r w:rsidRPr="00FD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частини 3 пу</w:t>
            </w:r>
            <w:bookmarkStart w:id="2" w:name="_GoBack"/>
            <w:bookmarkEnd w:id="2"/>
            <w:r w:rsidRPr="00FD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нкту 3)</w:t>
            </w:r>
          </w:p>
        </w:tc>
        <w:tc>
          <w:tcPr>
            <w:tcW w:w="1134" w:type="dxa"/>
            <w:vMerge/>
          </w:tcPr>
          <w:p w:rsidR="00A41A28" w:rsidRPr="00B834D0" w:rsidRDefault="00A41A28" w:rsidP="008A08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41A28" w:rsidRPr="00B834D0" w:rsidTr="009A5CDA">
        <w:trPr>
          <w:trHeight w:val="1173"/>
        </w:trPr>
        <w:tc>
          <w:tcPr>
            <w:tcW w:w="533" w:type="dxa"/>
          </w:tcPr>
          <w:p w:rsidR="00A41A28" w:rsidRPr="00B834D0" w:rsidRDefault="00A41A28" w:rsidP="008A081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1702" w:type="dxa"/>
          </w:tcPr>
          <w:p w:rsidR="00A41A28" w:rsidRPr="00B834D0" w:rsidRDefault="00A41A28" w:rsidP="008A08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Департамент  економічного розвитку та регіональної політики облдержадміністрації</w:t>
            </w:r>
          </w:p>
        </w:tc>
        <w:tc>
          <w:tcPr>
            <w:tcW w:w="4253" w:type="dxa"/>
            <w:vAlign w:val="center"/>
          </w:tcPr>
          <w:p w:rsidR="00A41A28" w:rsidRDefault="00A41A28" w:rsidP="00FD22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ВІДОМОСТІ</w:t>
            </w:r>
          </w:p>
          <w:p w:rsidR="00A41A28" w:rsidRPr="00B834D0" w:rsidRDefault="00A41A28" w:rsidP="000D7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83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 стан надання суб'єктам господарювання державної допомоги</w:t>
            </w:r>
          </w:p>
        </w:tc>
        <w:tc>
          <w:tcPr>
            <w:tcW w:w="3402" w:type="dxa"/>
            <w:vMerge/>
          </w:tcPr>
          <w:p w:rsidR="00A41A28" w:rsidRPr="00B834D0" w:rsidRDefault="00A41A28" w:rsidP="008A08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102" w:type="dxa"/>
            <w:vAlign w:val="center"/>
          </w:tcPr>
          <w:p w:rsidR="00A41A28" w:rsidRDefault="00A41A28" w:rsidP="00FD22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E71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Розпорядження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голови </w:t>
            </w:r>
            <w:r w:rsidRPr="00EE71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Миколаївської </w:t>
            </w:r>
            <w:r w:rsidRPr="00EE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облдержадміністрації</w:t>
            </w:r>
            <w:r w:rsidRPr="00EE71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від 18.10.2018 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 </w:t>
            </w:r>
            <w:r w:rsidRPr="00EE71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448-рп</w:t>
            </w:r>
          </w:p>
          <w:p w:rsidR="00A41A28" w:rsidRPr="00FD221D" w:rsidRDefault="00A41A28" w:rsidP="00FD221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uk-UA" w:eastAsia="uk-UA"/>
              </w:rPr>
            </w:pPr>
          </w:p>
          <w:p w:rsidR="00A41A28" w:rsidRDefault="00A41A28" w:rsidP="00FD221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A08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Строк 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щороку до 10 травня </w:t>
            </w:r>
          </w:p>
          <w:p w:rsidR="00A41A28" w:rsidRPr="008A081B" w:rsidRDefault="00A41A28" w:rsidP="008D40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та 10 </w:t>
            </w:r>
            <w:r w:rsidRPr="008A08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листопада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(</w:t>
            </w:r>
            <w:r w:rsidRPr="00FD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абзац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  <w:r w:rsidRPr="00FD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частини 3 пункту 3)</w:t>
            </w:r>
          </w:p>
        </w:tc>
        <w:tc>
          <w:tcPr>
            <w:tcW w:w="1134" w:type="dxa"/>
            <w:vMerge/>
          </w:tcPr>
          <w:p w:rsidR="00A41A28" w:rsidRPr="00B834D0" w:rsidRDefault="00A41A28" w:rsidP="008A08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</w:tbl>
    <w:p w:rsidR="000A2E9B" w:rsidRDefault="000A2E9B" w:rsidP="000A2E9B">
      <w:pPr>
        <w:shd w:val="clear" w:color="auto" w:fill="FFFFFF"/>
        <w:spacing w:after="15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sectPr w:rsidR="000A2E9B" w:rsidSect="00F968BC">
      <w:headerReference w:type="default" r:id="rId22"/>
      <w:pgSz w:w="16838" w:h="11906" w:orient="landscape"/>
      <w:pgMar w:top="709" w:right="395" w:bottom="567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664" w:rsidRDefault="002D7664" w:rsidP="00F968BC">
      <w:pPr>
        <w:spacing w:after="0" w:line="240" w:lineRule="auto"/>
      </w:pPr>
      <w:r>
        <w:separator/>
      </w:r>
    </w:p>
  </w:endnote>
  <w:endnote w:type="continuationSeparator" w:id="0">
    <w:p w:rsidR="002D7664" w:rsidRDefault="002D7664" w:rsidP="00F96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664" w:rsidRDefault="002D7664" w:rsidP="00F968BC">
      <w:pPr>
        <w:spacing w:after="0" w:line="240" w:lineRule="auto"/>
      </w:pPr>
      <w:r>
        <w:separator/>
      </w:r>
    </w:p>
  </w:footnote>
  <w:footnote w:type="continuationSeparator" w:id="0">
    <w:p w:rsidR="002D7664" w:rsidRDefault="002D7664" w:rsidP="00F96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8360480"/>
      <w:docPartObj>
        <w:docPartGallery w:val="Page Numbers (Top of Page)"/>
        <w:docPartUnique/>
      </w:docPartObj>
    </w:sdtPr>
    <w:sdtEndPr/>
    <w:sdtContent>
      <w:p w:rsidR="00F968BC" w:rsidRDefault="00F968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A28">
          <w:rPr>
            <w:noProof/>
          </w:rPr>
          <w:t>2</w:t>
        </w:r>
        <w:r>
          <w:fldChar w:fldCharType="end"/>
        </w:r>
      </w:p>
    </w:sdtContent>
  </w:sdt>
  <w:p w:rsidR="00F968BC" w:rsidRDefault="00F968B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0C1"/>
    <w:rsid w:val="00030CA5"/>
    <w:rsid w:val="00054684"/>
    <w:rsid w:val="00087EEB"/>
    <w:rsid w:val="000A2E9B"/>
    <w:rsid w:val="000B291E"/>
    <w:rsid w:val="000C51CF"/>
    <w:rsid w:val="000D30C1"/>
    <w:rsid w:val="000D7C1B"/>
    <w:rsid w:val="0017124A"/>
    <w:rsid w:val="001869E7"/>
    <w:rsid w:val="00191C1C"/>
    <w:rsid w:val="00192E01"/>
    <w:rsid w:val="001F4AB3"/>
    <w:rsid w:val="00224403"/>
    <w:rsid w:val="00230898"/>
    <w:rsid w:val="002367DF"/>
    <w:rsid w:val="00277F02"/>
    <w:rsid w:val="002D7664"/>
    <w:rsid w:val="003C70D9"/>
    <w:rsid w:val="004139C0"/>
    <w:rsid w:val="00433DC1"/>
    <w:rsid w:val="004613E0"/>
    <w:rsid w:val="00474FEC"/>
    <w:rsid w:val="004C19B8"/>
    <w:rsid w:val="004D1406"/>
    <w:rsid w:val="004D2914"/>
    <w:rsid w:val="005417C6"/>
    <w:rsid w:val="00687822"/>
    <w:rsid w:val="006B56B2"/>
    <w:rsid w:val="00771D05"/>
    <w:rsid w:val="007B06C5"/>
    <w:rsid w:val="007C2229"/>
    <w:rsid w:val="008138E0"/>
    <w:rsid w:val="00823EAD"/>
    <w:rsid w:val="00871127"/>
    <w:rsid w:val="008A081B"/>
    <w:rsid w:val="008D40BE"/>
    <w:rsid w:val="008F2956"/>
    <w:rsid w:val="0091226A"/>
    <w:rsid w:val="009A5CDA"/>
    <w:rsid w:val="009B4944"/>
    <w:rsid w:val="00A41A28"/>
    <w:rsid w:val="00A659B0"/>
    <w:rsid w:val="00AA6BBB"/>
    <w:rsid w:val="00AC115F"/>
    <w:rsid w:val="00AE345C"/>
    <w:rsid w:val="00B834D0"/>
    <w:rsid w:val="00BB185A"/>
    <w:rsid w:val="00BC447B"/>
    <w:rsid w:val="00BE6FC1"/>
    <w:rsid w:val="00CA7FEE"/>
    <w:rsid w:val="00CB135C"/>
    <w:rsid w:val="00CB3436"/>
    <w:rsid w:val="00CC21C8"/>
    <w:rsid w:val="00CC6884"/>
    <w:rsid w:val="00CE208E"/>
    <w:rsid w:val="00D020AD"/>
    <w:rsid w:val="00DD308F"/>
    <w:rsid w:val="00E17757"/>
    <w:rsid w:val="00E24D64"/>
    <w:rsid w:val="00EE7174"/>
    <w:rsid w:val="00EF112A"/>
    <w:rsid w:val="00EF5A44"/>
    <w:rsid w:val="00F339BB"/>
    <w:rsid w:val="00F8748C"/>
    <w:rsid w:val="00F968BC"/>
    <w:rsid w:val="00FD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C115F"/>
  </w:style>
  <w:style w:type="character" w:styleId="a4">
    <w:name w:val="Hyperlink"/>
    <w:basedOn w:val="a0"/>
    <w:uiPriority w:val="99"/>
    <w:unhideWhenUsed/>
    <w:rsid w:val="00AC115F"/>
    <w:rPr>
      <w:color w:val="0000FF"/>
      <w:u w:val="single"/>
    </w:rPr>
  </w:style>
  <w:style w:type="character" w:customStyle="1" w:styleId="rvts46">
    <w:name w:val="rvts46"/>
    <w:basedOn w:val="a0"/>
    <w:rsid w:val="00A659B0"/>
  </w:style>
  <w:style w:type="character" w:customStyle="1" w:styleId="rvts11">
    <w:name w:val="rvts11"/>
    <w:basedOn w:val="a0"/>
    <w:rsid w:val="00687822"/>
  </w:style>
  <w:style w:type="paragraph" w:customStyle="1" w:styleId="rvps2">
    <w:name w:val="rvps2"/>
    <w:basedOn w:val="a"/>
    <w:rsid w:val="00230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rsid w:val="00030CA5"/>
  </w:style>
  <w:style w:type="character" w:styleId="a5">
    <w:name w:val="FollowedHyperlink"/>
    <w:basedOn w:val="a0"/>
    <w:uiPriority w:val="99"/>
    <w:semiHidden/>
    <w:unhideWhenUsed/>
    <w:rsid w:val="008138E0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96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68BC"/>
  </w:style>
  <w:style w:type="paragraph" w:styleId="a8">
    <w:name w:val="footer"/>
    <w:basedOn w:val="a"/>
    <w:link w:val="a9"/>
    <w:uiPriority w:val="99"/>
    <w:unhideWhenUsed/>
    <w:rsid w:val="00F96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6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C115F"/>
  </w:style>
  <w:style w:type="character" w:styleId="a4">
    <w:name w:val="Hyperlink"/>
    <w:basedOn w:val="a0"/>
    <w:uiPriority w:val="99"/>
    <w:unhideWhenUsed/>
    <w:rsid w:val="00AC115F"/>
    <w:rPr>
      <w:color w:val="0000FF"/>
      <w:u w:val="single"/>
    </w:rPr>
  </w:style>
  <w:style w:type="character" w:customStyle="1" w:styleId="rvts46">
    <w:name w:val="rvts46"/>
    <w:basedOn w:val="a0"/>
    <w:rsid w:val="00A659B0"/>
  </w:style>
  <w:style w:type="character" w:customStyle="1" w:styleId="rvts11">
    <w:name w:val="rvts11"/>
    <w:basedOn w:val="a0"/>
    <w:rsid w:val="00687822"/>
  </w:style>
  <w:style w:type="paragraph" w:customStyle="1" w:styleId="rvps2">
    <w:name w:val="rvps2"/>
    <w:basedOn w:val="a"/>
    <w:rsid w:val="00230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rsid w:val="00030CA5"/>
  </w:style>
  <w:style w:type="character" w:styleId="a5">
    <w:name w:val="FollowedHyperlink"/>
    <w:basedOn w:val="a0"/>
    <w:uiPriority w:val="99"/>
    <w:semiHidden/>
    <w:unhideWhenUsed/>
    <w:rsid w:val="008138E0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96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68BC"/>
  </w:style>
  <w:style w:type="paragraph" w:styleId="a8">
    <w:name w:val="footer"/>
    <w:basedOn w:val="a"/>
    <w:link w:val="a9"/>
    <w:uiPriority w:val="99"/>
    <w:unhideWhenUsed/>
    <w:rsid w:val="00F96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6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0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06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7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4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42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71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454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1337-18" TargetMode="External"/><Relationship Id="rId13" Type="http://schemas.openxmlformats.org/officeDocument/2006/relationships/hyperlink" Target="https://zakon.rada.gov.ua/laws/show/z1337-18" TargetMode="External"/><Relationship Id="rId18" Type="http://schemas.openxmlformats.org/officeDocument/2006/relationships/hyperlink" Target="https://zakon.rada.gov.ua/laws/file/text/66/f478037n38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k.gov.ua/ua/oda/order/?doc_id=15949" TargetMode="External"/><Relationship Id="rId7" Type="http://schemas.openxmlformats.org/officeDocument/2006/relationships/hyperlink" Target="https://zakon.rada.gov.ua/laws/file/text/69/f455305n163.doc" TargetMode="External"/><Relationship Id="rId12" Type="http://schemas.openxmlformats.org/officeDocument/2006/relationships/hyperlink" Target="https://zakon.rada.gov.ua/laws/file/text/69/f455305n167.doc" TargetMode="External"/><Relationship Id="rId17" Type="http://schemas.openxmlformats.org/officeDocument/2006/relationships/hyperlink" Target="https://zakon.rada.gov.ua/laws/show/z0942-1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zakon.rada.gov.ua/laws/file/text/66/f478037n40.doc" TargetMode="External"/><Relationship Id="rId20" Type="http://schemas.openxmlformats.org/officeDocument/2006/relationships/hyperlink" Target="http://zakon5.rada.gov.ua/laws/show/1555-18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z1337-18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zakon.rada.gov.ua/laws/show/z0942-1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akon.rada.gov.ua/laws/file/text/69/f455305n166.doc" TargetMode="External"/><Relationship Id="rId19" Type="http://schemas.openxmlformats.org/officeDocument/2006/relationships/hyperlink" Target="https://zakon.rada.gov.ua/laws/show/z0942-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z1337-18" TargetMode="External"/><Relationship Id="rId14" Type="http://schemas.openxmlformats.org/officeDocument/2006/relationships/hyperlink" Target="https://zakon.rada.gov.ua/laws/file/text/66/f478037n39.doc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3343</Words>
  <Characters>1906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1</cp:lastModifiedBy>
  <cp:revision>23</cp:revision>
  <dcterms:created xsi:type="dcterms:W3CDTF">2019-01-31T09:54:00Z</dcterms:created>
  <dcterms:modified xsi:type="dcterms:W3CDTF">2019-02-04T08:54:00Z</dcterms:modified>
</cp:coreProperties>
</file>